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5624" w:rsidRPr="006E3B79" w:rsidRDefault="00B35624" w:rsidP="00AA388C">
      <w:pPr>
        <w:pStyle w:val="a8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ПАСПОРТ  дисциплины «</w:t>
      </w:r>
      <w:r w:rsidRPr="006E3B79">
        <w:rPr>
          <w:rFonts w:ascii="Times New Roman" w:hAnsi="Times New Roman"/>
          <w:b/>
          <w:sz w:val="24"/>
          <w:szCs w:val="24"/>
          <w:u w:val="single"/>
        </w:rPr>
        <w:t>Окружающий мир</w:t>
      </w:r>
      <w:r w:rsidRPr="006E3B79">
        <w:rPr>
          <w:rFonts w:ascii="Times New Roman" w:hAnsi="Times New Roman"/>
          <w:b/>
          <w:sz w:val="24"/>
          <w:szCs w:val="24"/>
        </w:rPr>
        <w:t>»</w:t>
      </w:r>
      <w:proofErr w:type="gramStart"/>
      <w:r w:rsidRPr="006E3B79">
        <w:rPr>
          <w:rFonts w:ascii="Times New Roman" w:hAnsi="Times New Roman"/>
          <w:b/>
          <w:sz w:val="24"/>
          <w:szCs w:val="24"/>
        </w:rPr>
        <w:t xml:space="preserve"> ,</w:t>
      </w:r>
      <w:proofErr w:type="gramEnd"/>
      <w:r w:rsidRPr="006E3B79">
        <w:rPr>
          <w:rFonts w:ascii="Times New Roman" w:hAnsi="Times New Roman"/>
          <w:b/>
          <w:sz w:val="24"/>
          <w:szCs w:val="24"/>
        </w:rPr>
        <w:t xml:space="preserve"> преподаваемой в </w:t>
      </w:r>
      <w:r w:rsidRPr="006E3B79">
        <w:rPr>
          <w:rFonts w:ascii="Times New Roman" w:hAnsi="Times New Roman"/>
          <w:b/>
          <w:sz w:val="24"/>
          <w:szCs w:val="24"/>
          <w:u w:val="single"/>
        </w:rPr>
        <w:t>МКОУ «Калининаульская СОШ имени С.И.Капаева</w:t>
      </w:r>
      <w:r w:rsidRPr="006E3B79">
        <w:rPr>
          <w:rFonts w:ascii="Times New Roman" w:hAnsi="Times New Roman"/>
          <w:b/>
          <w:sz w:val="24"/>
          <w:szCs w:val="24"/>
        </w:rPr>
        <w:t xml:space="preserve">»           </w:t>
      </w:r>
      <w:bookmarkStart w:id="0" w:name="_GoBack"/>
      <w:bookmarkEnd w:id="0"/>
    </w:p>
    <w:p w:rsidR="00B35624" w:rsidRPr="006E3B79" w:rsidRDefault="00B35624" w:rsidP="00AA388C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AA388C">
      <w:pPr>
        <w:pStyle w:val="a8"/>
        <w:jc w:val="right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>«</w:t>
      </w:r>
      <w:r w:rsidRPr="006E3B79">
        <w:rPr>
          <w:rFonts w:ascii="Times New Roman" w:hAnsi="Times New Roman"/>
          <w:sz w:val="24"/>
          <w:szCs w:val="24"/>
          <w:u w:val="single"/>
        </w:rPr>
        <w:t>15</w:t>
      </w:r>
      <w:r w:rsidRPr="006E3B79">
        <w:rPr>
          <w:rFonts w:ascii="Times New Roman" w:hAnsi="Times New Roman"/>
          <w:sz w:val="24"/>
          <w:szCs w:val="24"/>
        </w:rPr>
        <w:t>»</w:t>
      </w:r>
      <w:r w:rsidRPr="006E3B79">
        <w:rPr>
          <w:rFonts w:ascii="Times New Roman" w:hAnsi="Times New Roman"/>
          <w:sz w:val="24"/>
          <w:szCs w:val="24"/>
          <w:u w:val="single"/>
        </w:rPr>
        <w:t xml:space="preserve"> февраля</w:t>
      </w:r>
      <w:r w:rsidRPr="006E3B79">
        <w:rPr>
          <w:rFonts w:ascii="Times New Roman" w:hAnsi="Times New Roman"/>
          <w:sz w:val="24"/>
          <w:szCs w:val="24"/>
        </w:rPr>
        <w:t xml:space="preserve">  </w:t>
      </w:r>
      <w:smartTag w:uri="urn:schemas-microsoft-com:office:smarttags" w:element="metricconverter">
        <w:smartTagPr>
          <w:attr w:name="ProductID" w:val="2017 г"/>
        </w:smartTagPr>
        <w:r w:rsidRPr="006E3B79">
          <w:rPr>
            <w:rFonts w:ascii="Times New Roman" w:hAnsi="Times New Roman"/>
            <w:sz w:val="24"/>
            <w:szCs w:val="24"/>
          </w:rPr>
          <w:t>2017 г</w:t>
        </w:r>
      </w:smartTag>
      <w:r w:rsidRPr="006E3B79">
        <w:rPr>
          <w:rFonts w:ascii="Times New Roman" w:hAnsi="Times New Roman"/>
          <w:sz w:val="24"/>
          <w:szCs w:val="24"/>
        </w:rPr>
        <w:t>.</w:t>
      </w:r>
    </w:p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Общие данные</w:t>
      </w:r>
    </w:p>
    <w:p w:rsidR="00B35624" w:rsidRPr="006E3B79" w:rsidRDefault="00B35624" w:rsidP="00914243">
      <w:pPr>
        <w:pStyle w:val="a8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Общеобразовательная организация  </w:t>
      </w:r>
      <w:r w:rsidRPr="006E3B79">
        <w:rPr>
          <w:rFonts w:ascii="Times New Roman" w:hAnsi="Times New Roman"/>
          <w:sz w:val="24"/>
          <w:szCs w:val="24"/>
          <w:u w:val="single"/>
        </w:rPr>
        <w:t>МКОУ «Калининаульская СОШ имени С.И.Капаева</w:t>
      </w:r>
      <w:r w:rsidRPr="006E3B79">
        <w:rPr>
          <w:rFonts w:ascii="Times New Roman" w:hAnsi="Times New Roman"/>
          <w:sz w:val="24"/>
          <w:szCs w:val="24"/>
        </w:rPr>
        <w:t xml:space="preserve"> </w:t>
      </w:r>
    </w:p>
    <w:p w:rsidR="00B35624" w:rsidRPr="006E3B79" w:rsidRDefault="00B35624" w:rsidP="00914243">
      <w:pPr>
        <w:pStyle w:val="a8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Адрес организации  </w:t>
      </w:r>
      <w:r w:rsidRPr="006E3B79">
        <w:rPr>
          <w:rFonts w:ascii="Times New Roman" w:hAnsi="Times New Roman"/>
          <w:sz w:val="24"/>
          <w:szCs w:val="24"/>
          <w:u w:val="single"/>
        </w:rPr>
        <w:t xml:space="preserve">368852 РД Ногайский район, </w:t>
      </w:r>
      <w:proofErr w:type="spellStart"/>
      <w:r w:rsidRPr="006E3B79">
        <w:rPr>
          <w:rFonts w:ascii="Times New Roman" w:hAnsi="Times New Roman"/>
          <w:sz w:val="24"/>
          <w:szCs w:val="24"/>
          <w:u w:val="single"/>
        </w:rPr>
        <w:t>с</w:t>
      </w:r>
      <w:proofErr w:type="gramStart"/>
      <w:r w:rsidRPr="006E3B79">
        <w:rPr>
          <w:rFonts w:ascii="Times New Roman" w:hAnsi="Times New Roman"/>
          <w:sz w:val="24"/>
          <w:szCs w:val="24"/>
          <w:u w:val="single"/>
        </w:rPr>
        <w:t>.К</w:t>
      </w:r>
      <w:proofErr w:type="gramEnd"/>
      <w:r w:rsidRPr="006E3B79">
        <w:rPr>
          <w:rFonts w:ascii="Times New Roman" w:hAnsi="Times New Roman"/>
          <w:sz w:val="24"/>
          <w:szCs w:val="24"/>
          <w:u w:val="single"/>
        </w:rPr>
        <w:t>алининаул,ул</w:t>
      </w:r>
      <w:proofErr w:type="spellEnd"/>
      <w:r w:rsidRPr="006E3B79">
        <w:rPr>
          <w:rFonts w:ascii="Times New Roman" w:hAnsi="Times New Roman"/>
          <w:sz w:val="24"/>
          <w:szCs w:val="24"/>
          <w:u w:val="single"/>
        </w:rPr>
        <w:t>. Кадырбулатова,1</w:t>
      </w:r>
    </w:p>
    <w:p w:rsidR="00B35624" w:rsidRPr="006E3B79" w:rsidRDefault="00B35624" w:rsidP="00914243">
      <w:pPr>
        <w:pStyle w:val="a8"/>
        <w:numPr>
          <w:ilvl w:val="1"/>
          <w:numId w:val="1"/>
        </w:numPr>
        <w:tabs>
          <w:tab w:val="left" w:pos="567"/>
        </w:tabs>
        <w:ind w:left="0" w:firstLine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Количество </w:t>
      </w:r>
      <w:proofErr w:type="gramStart"/>
      <w:r w:rsidRPr="006E3B79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6E3B79">
        <w:rPr>
          <w:rFonts w:ascii="Times New Roman" w:hAnsi="Times New Roman"/>
          <w:sz w:val="24"/>
          <w:szCs w:val="24"/>
        </w:rPr>
        <w:t xml:space="preserve"> по предмету: 40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173"/>
        <w:gridCol w:w="1912"/>
        <w:gridCol w:w="2204"/>
        <w:gridCol w:w="2937"/>
        <w:gridCol w:w="1345"/>
      </w:tblGrid>
      <w:tr w:rsidR="00B35624" w:rsidRPr="006E3B79" w:rsidTr="002808B6">
        <w:tc>
          <w:tcPr>
            <w:tcW w:w="1173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"/>
            </w:r>
          </w:p>
        </w:tc>
        <w:tc>
          <w:tcPr>
            <w:tcW w:w="1912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2"/>
            </w:r>
          </w:p>
        </w:tc>
        <w:tc>
          <w:tcPr>
            <w:tcW w:w="2204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Используемый учебник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3"/>
            </w:r>
          </w:p>
        </w:tc>
        <w:tc>
          <w:tcPr>
            <w:tcW w:w="2937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Используемые </w:t>
            </w:r>
          </w:p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УМК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4"/>
            </w:r>
          </w:p>
        </w:tc>
        <w:tc>
          <w:tcPr>
            <w:tcW w:w="1345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Кабинет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5"/>
            </w:r>
          </w:p>
        </w:tc>
      </w:tr>
      <w:tr w:rsidR="00B35624" w:rsidRPr="006E3B79" w:rsidTr="002808B6">
        <w:tc>
          <w:tcPr>
            <w:tcW w:w="1173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1912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Окружающий мир. Плешаков А.А.</w:t>
            </w:r>
          </w:p>
        </w:tc>
        <w:tc>
          <w:tcPr>
            <w:tcW w:w="2937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 Школа России</w:t>
            </w:r>
          </w:p>
        </w:tc>
        <w:tc>
          <w:tcPr>
            <w:tcW w:w="1345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1173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2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Окружающий мир. Плешаков А.А.</w:t>
            </w:r>
          </w:p>
        </w:tc>
        <w:tc>
          <w:tcPr>
            <w:tcW w:w="2937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45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B35624" w:rsidRPr="006E3B79" w:rsidTr="002808B6">
        <w:tc>
          <w:tcPr>
            <w:tcW w:w="1173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22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Окружающий мир. Плешаков А.А.</w:t>
            </w:r>
          </w:p>
        </w:tc>
        <w:tc>
          <w:tcPr>
            <w:tcW w:w="2937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45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1173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12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2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Окружающий мир. Плешаков А.А.</w:t>
            </w:r>
          </w:p>
        </w:tc>
        <w:tc>
          <w:tcPr>
            <w:tcW w:w="2937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Школа России</w:t>
            </w:r>
          </w:p>
        </w:tc>
        <w:tc>
          <w:tcPr>
            <w:tcW w:w="1345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1173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2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04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37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45" w:type="dxa"/>
          </w:tcPr>
          <w:p w:rsidR="00B35624" w:rsidRPr="006E3B79" w:rsidRDefault="00B35624" w:rsidP="002808B6">
            <w:pPr>
              <w:pStyle w:val="a8"/>
              <w:tabs>
                <w:tab w:val="left" w:pos="567"/>
              </w:tabs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Оснащение кабинета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84"/>
        <w:gridCol w:w="1398"/>
        <w:gridCol w:w="4536"/>
      </w:tblGrid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Тип оснащения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Наличие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6"/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Перечень</w:t>
            </w: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Демонстрационное оборудование и приборы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Натуральные объекты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Лабораторно-технологическое оборудование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rPr>
          <w:trHeight w:val="236"/>
        </w:trPr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Модели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Демонстрационные учебно-наглядные пособия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Карты, атлас-определитель, минералы</w:t>
            </w: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Игры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Наличие функционирующей </w:t>
            </w: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интерактивной доски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Нет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Наличие функционирующего компьютера с проектором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проектор</w:t>
            </w:r>
          </w:p>
        </w:tc>
      </w:tr>
      <w:tr w:rsidR="00B35624" w:rsidRPr="006E3B79" w:rsidTr="002808B6">
        <w:tc>
          <w:tcPr>
            <w:tcW w:w="398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учительского компьютера</w:t>
            </w:r>
          </w:p>
        </w:tc>
        <w:tc>
          <w:tcPr>
            <w:tcW w:w="139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  <w:tc>
          <w:tcPr>
            <w:tcW w:w="4536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ноутбук</w:t>
            </w:r>
          </w:p>
        </w:tc>
      </w:tr>
    </w:tbl>
    <w:p w:rsidR="00B35624" w:rsidRPr="006E3B79" w:rsidRDefault="00B35624" w:rsidP="00914243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Достаточность учебной и учебно-методической литературы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164"/>
        <w:gridCol w:w="3210"/>
        <w:gridCol w:w="3197"/>
      </w:tblGrid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Класс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7"/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Количество учебников в библиотеке</w:t>
            </w: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14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330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</w:tbl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Использование ЭОР в работе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09"/>
        <w:gridCol w:w="4762"/>
      </w:tblGrid>
      <w:tr w:rsidR="00B35624" w:rsidRPr="006E3B79" w:rsidTr="002808B6"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ЭОР используется</w:t>
            </w:r>
          </w:p>
        </w:tc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ЭОР не используется</w:t>
            </w:r>
          </w:p>
        </w:tc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Да</w:t>
            </w:r>
          </w:p>
        </w:tc>
      </w:tr>
    </w:tbl>
    <w:p w:rsidR="00B35624" w:rsidRPr="006E3B79" w:rsidRDefault="00B35624" w:rsidP="00914243">
      <w:pPr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Перечень </w:t>
      </w:r>
      <w:proofErr w:type="gramStart"/>
      <w:r w:rsidRPr="006E3B79">
        <w:rPr>
          <w:rFonts w:ascii="Times New Roman" w:hAnsi="Times New Roman"/>
          <w:sz w:val="24"/>
          <w:szCs w:val="24"/>
        </w:rPr>
        <w:t>используемых</w:t>
      </w:r>
      <w:proofErr w:type="gramEnd"/>
      <w:r w:rsidRPr="006E3B79">
        <w:rPr>
          <w:rFonts w:ascii="Times New Roman" w:hAnsi="Times New Roman"/>
          <w:sz w:val="24"/>
          <w:szCs w:val="24"/>
        </w:rPr>
        <w:t xml:space="preserve"> ЭОР: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68"/>
        <w:gridCol w:w="5346"/>
        <w:gridCol w:w="3257"/>
      </w:tblGrid>
      <w:tr w:rsidR="00B35624" w:rsidRPr="006E3B79" w:rsidTr="002808B6">
        <w:tc>
          <w:tcPr>
            <w:tcW w:w="968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34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Название</w:t>
            </w:r>
          </w:p>
        </w:tc>
        <w:tc>
          <w:tcPr>
            <w:tcW w:w="3257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Адрес в сети «Интернет»</w:t>
            </w:r>
          </w:p>
        </w:tc>
      </w:tr>
      <w:tr w:rsidR="00B35624" w:rsidRPr="006E3B79" w:rsidTr="002808B6">
        <w:trPr>
          <w:trHeight w:val="226"/>
        </w:trPr>
        <w:tc>
          <w:tcPr>
            <w:tcW w:w="968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34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Учительский портал</w:t>
            </w:r>
          </w:p>
        </w:tc>
        <w:tc>
          <w:tcPr>
            <w:tcW w:w="3257" w:type="dxa"/>
          </w:tcPr>
          <w:p w:rsidR="00B35624" w:rsidRPr="006E3B79" w:rsidRDefault="00D260D8" w:rsidP="0022169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7" w:history="1">
              <w:r w:rsidR="00B35624" w:rsidRPr="006E3B79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www.uchitelportal.ru</w:t>
              </w:r>
            </w:hyperlink>
          </w:p>
        </w:tc>
      </w:tr>
      <w:tr w:rsidR="00B35624" w:rsidRPr="006E3B79" w:rsidTr="002808B6">
        <w:trPr>
          <w:trHeight w:val="227"/>
        </w:trPr>
        <w:tc>
          <w:tcPr>
            <w:tcW w:w="968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34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Видеоуроки</w:t>
            </w:r>
            <w:proofErr w:type="spellEnd"/>
          </w:p>
        </w:tc>
        <w:tc>
          <w:tcPr>
            <w:tcW w:w="3257" w:type="dxa"/>
          </w:tcPr>
          <w:p w:rsidR="00B35624" w:rsidRPr="006E3B79" w:rsidRDefault="00D260D8" w:rsidP="00221691">
            <w:pPr>
              <w:rPr>
                <w:rFonts w:ascii="Times New Roman" w:hAnsi="Times New Roman"/>
                <w:sz w:val="24"/>
                <w:szCs w:val="24"/>
              </w:rPr>
            </w:pPr>
            <w:hyperlink r:id="rId8" w:history="1">
              <w:r w:rsidR="00B35624" w:rsidRPr="006E3B79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www.videouroki.net</w:t>
              </w:r>
            </w:hyperlink>
          </w:p>
        </w:tc>
      </w:tr>
      <w:tr w:rsidR="00B35624" w:rsidRPr="006E3B79" w:rsidTr="002808B6">
        <w:trPr>
          <w:trHeight w:val="227"/>
        </w:trPr>
        <w:tc>
          <w:tcPr>
            <w:tcW w:w="968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346" w:type="dxa"/>
          </w:tcPr>
          <w:p w:rsidR="00B35624" w:rsidRPr="006E3B79" w:rsidRDefault="00B35624" w:rsidP="00050037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Фестиваль педагогических идей </w:t>
            </w:r>
          </w:p>
        </w:tc>
        <w:tc>
          <w:tcPr>
            <w:tcW w:w="3257" w:type="dxa"/>
          </w:tcPr>
          <w:p w:rsidR="00B35624" w:rsidRPr="006E3B79" w:rsidRDefault="00D260D8" w:rsidP="000500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="00B35624" w:rsidRPr="006E3B79">
                <w:rPr>
                  <w:rStyle w:val="ad"/>
                  <w:rFonts w:ascii="Times New Roman" w:hAnsi="Times New Roman"/>
                  <w:sz w:val="24"/>
                  <w:szCs w:val="24"/>
                  <w:lang w:val="en-US"/>
                </w:rPr>
                <w:t>www.1september.ru</w:t>
              </w:r>
            </w:hyperlink>
          </w:p>
        </w:tc>
      </w:tr>
      <w:tr w:rsidR="00B35624" w:rsidRPr="006E3B79" w:rsidTr="002808B6">
        <w:trPr>
          <w:trHeight w:val="227"/>
        </w:trPr>
        <w:tc>
          <w:tcPr>
            <w:tcW w:w="968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346" w:type="dxa"/>
          </w:tcPr>
          <w:p w:rsidR="00B35624" w:rsidRPr="006E3B79" w:rsidRDefault="00B35624" w:rsidP="00050037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Учительский портал </w:t>
            </w:r>
          </w:p>
        </w:tc>
        <w:tc>
          <w:tcPr>
            <w:tcW w:w="3257" w:type="dxa"/>
          </w:tcPr>
          <w:p w:rsidR="00B35624" w:rsidRPr="006E3B79" w:rsidRDefault="00B35624" w:rsidP="00050037">
            <w:pPr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  <w:lang w:val="en-US"/>
              </w:rPr>
              <w:t>nachalka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  <w:r w:rsidRPr="006E3B79">
              <w:rPr>
                <w:rFonts w:ascii="Times New Roman" w:hAnsi="Times New Roman"/>
                <w:sz w:val="24"/>
                <w:szCs w:val="24"/>
                <w:lang w:val="en-US"/>
              </w:rPr>
              <w:t>com</w:t>
            </w:r>
          </w:p>
        </w:tc>
      </w:tr>
      <w:tr w:rsidR="00B35624" w:rsidRPr="006E3B79" w:rsidTr="002808B6">
        <w:trPr>
          <w:trHeight w:val="227"/>
        </w:trPr>
        <w:tc>
          <w:tcPr>
            <w:tcW w:w="968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346" w:type="dxa"/>
          </w:tcPr>
          <w:p w:rsidR="00B35624" w:rsidRPr="006E3B79" w:rsidRDefault="00B35624" w:rsidP="00050037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Фестиваль «Открытый урок»</w:t>
            </w:r>
          </w:p>
        </w:tc>
        <w:tc>
          <w:tcPr>
            <w:tcW w:w="3257" w:type="dxa"/>
          </w:tcPr>
          <w:p w:rsidR="00B35624" w:rsidRPr="006E3B79" w:rsidRDefault="00B35624" w:rsidP="00050037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  <w:lang w:val="en-US"/>
              </w:rPr>
              <w:t>www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3B79">
              <w:rPr>
                <w:rFonts w:ascii="Times New Roman" w:hAnsi="Times New Roman"/>
                <w:sz w:val="24"/>
                <w:szCs w:val="24"/>
                <w:lang w:val="en-US"/>
              </w:rPr>
              <w:t>Festival</w:t>
            </w:r>
            <w:r w:rsidRPr="006E3B79">
              <w:rPr>
                <w:rFonts w:ascii="Times New Roman" w:hAnsi="Times New Roman"/>
                <w:sz w:val="24"/>
                <w:szCs w:val="24"/>
              </w:rPr>
              <w:t xml:space="preserve">. </w:t>
            </w:r>
            <w:r w:rsidRPr="006E3B79">
              <w:rPr>
                <w:rFonts w:ascii="Times New Roman" w:hAnsi="Times New Roman"/>
                <w:sz w:val="24"/>
                <w:szCs w:val="24"/>
                <w:lang w:val="en-US"/>
              </w:rPr>
              <w:t>1 september.ru</w:t>
            </w:r>
          </w:p>
        </w:tc>
      </w:tr>
    </w:tbl>
    <w:p w:rsidR="00B35624" w:rsidRPr="006E3B79" w:rsidRDefault="00B35624" w:rsidP="0085532B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B35624" w:rsidRPr="006E3B79" w:rsidRDefault="00B35624" w:rsidP="0085532B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ФИО:  </w:t>
      </w:r>
      <w:proofErr w:type="spellStart"/>
      <w:r w:rsidRPr="006E3B79">
        <w:rPr>
          <w:rFonts w:ascii="Times New Roman" w:hAnsi="Times New Roman"/>
          <w:sz w:val="24"/>
          <w:szCs w:val="24"/>
          <w:u w:val="single"/>
        </w:rPr>
        <w:t>Акманбетова</w:t>
      </w:r>
      <w:proofErr w:type="spellEnd"/>
      <w:r w:rsidRPr="006E3B79">
        <w:rPr>
          <w:rFonts w:ascii="Times New Roman" w:hAnsi="Times New Roman"/>
          <w:sz w:val="24"/>
          <w:szCs w:val="24"/>
          <w:u w:val="single"/>
        </w:rPr>
        <w:t xml:space="preserve"> Эльвира </w:t>
      </w:r>
      <w:proofErr w:type="spellStart"/>
      <w:r w:rsidRPr="006E3B79">
        <w:rPr>
          <w:rFonts w:ascii="Times New Roman" w:hAnsi="Times New Roman"/>
          <w:sz w:val="24"/>
          <w:szCs w:val="24"/>
          <w:u w:val="single"/>
        </w:rPr>
        <w:t>Крымхановна</w:t>
      </w:r>
      <w:proofErr w:type="spellEnd"/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ДГУ, филологический факультет 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русского языка и  литературы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Т-МФХПК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Педагогика и методика начальных классов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3.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ДИРО, г. Махачкала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6E3B7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8"/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Районный конкурс «Учитель </w:t>
            </w: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года» - участие</w:t>
            </w:r>
          </w:p>
        </w:tc>
      </w:tr>
    </w:tbl>
    <w:p w:rsidR="00B35624" w:rsidRPr="006E3B79" w:rsidRDefault="00B35624" w:rsidP="00914243">
      <w:pPr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Квалификация педагога</w:t>
      </w:r>
    </w:p>
    <w:p w:rsidR="00B35624" w:rsidRPr="006E3B79" w:rsidRDefault="00B35624" w:rsidP="00914243">
      <w:pPr>
        <w:pStyle w:val="a9"/>
        <w:ind w:left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ФИО:  </w:t>
      </w:r>
      <w:r w:rsidRPr="006E3B79">
        <w:rPr>
          <w:rFonts w:ascii="Times New Roman" w:hAnsi="Times New Roman"/>
          <w:sz w:val="24"/>
          <w:szCs w:val="24"/>
          <w:u w:val="single"/>
        </w:rPr>
        <w:t>Искакова Джамиля Бегалиевна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ДГУ, филологический факультет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русского языка и литературы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Т-МФХПК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Педагогика и методика начальных классов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ДИРО, г. Махачкала «Реализация ФГОС в начальных классах»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Районный конкурс «Учитель года», 3 место, грамота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062C53">
      <w:pPr>
        <w:pStyle w:val="a9"/>
        <w:ind w:left="0"/>
        <w:outlineLvl w:val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ФИО: </w:t>
      </w:r>
      <w:r w:rsidRPr="006E3B79">
        <w:rPr>
          <w:rFonts w:ascii="Times New Roman" w:hAnsi="Times New Roman"/>
          <w:sz w:val="24"/>
          <w:szCs w:val="24"/>
          <w:u w:val="single"/>
        </w:rPr>
        <w:t>Кельдасова Саида Бекманбетовна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КЧГПИ, географический факультет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географии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Терекли-Мектебский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филиал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Хасавюртовского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педколледжа</w:t>
            </w:r>
            <w:proofErr w:type="spellEnd"/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Приказ №39\1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1,1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ДИРО, г. Махачкала «Реализация ФГОС в начальных классах»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Районный конкурс «Учитель года»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е)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2017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Районный конкурс «Самый классный </w:t>
            </w:r>
            <w:proofErr w:type="spellStart"/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>» - 2 место</w:t>
            </w:r>
          </w:p>
        </w:tc>
      </w:tr>
    </w:tbl>
    <w:p w:rsidR="00B35624" w:rsidRPr="006E3B79" w:rsidRDefault="00B35624" w:rsidP="00914243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062C53">
      <w:pPr>
        <w:pStyle w:val="a9"/>
        <w:ind w:left="0"/>
        <w:outlineLvl w:val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ФИО: </w:t>
      </w:r>
      <w:r w:rsidRPr="006E3B79">
        <w:rPr>
          <w:rFonts w:ascii="Times New Roman" w:hAnsi="Times New Roman"/>
          <w:sz w:val="24"/>
          <w:szCs w:val="24"/>
          <w:u w:val="single"/>
        </w:rPr>
        <w:t>Оразгулова Гульмира Сейпидиновна</w:t>
      </w:r>
    </w:p>
    <w:tbl>
      <w:tblPr>
        <w:tblW w:w="99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88"/>
        <w:gridCol w:w="5670"/>
        <w:gridCol w:w="3304"/>
      </w:tblGrid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Показатель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Значение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высшего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Учится на 2 курсе КЧГПИ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начальных классов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Наличие среднего профессионального образования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Георгиевский Государственный Технический колледж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Специализация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труда (обслуживающий труд)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Общий стаж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 том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числе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педагогический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Присвоенная квалификационная категория: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Первая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Высшая 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присвоение квалификационной категории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Когда проводилась аттестация на соответствие занимаемой должности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Результат аттестации на соответствие занимаемой должности: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 соответствует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Соответствует и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направлен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на повышение квалификации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+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8. 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Ставка по штатному расписанию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1,0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Прохождение курсов повышения квалификации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Указываются направление и место прохождения</w:t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10.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Информация о результатах участия в профессиональных конкурсах и присвоенных наградах за последние 5 лет:</w:t>
            </w:r>
            <w:proofErr w:type="gramEnd"/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Указываются конкурс, организатор и результат/ присвоенная награда</w:t>
            </w:r>
            <w:r w:rsidRPr="006E3B7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9"/>
            </w: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а)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2012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2013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в)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2014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г)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2015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988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д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2016 год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9"/>
              <w:ind w:left="0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Районный конкур «Самый классный </w:t>
            </w:r>
            <w:proofErr w:type="spellStart"/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классный</w:t>
            </w:r>
            <w:proofErr w:type="spellEnd"/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>» - место</w:t>
            </w:r>
          </w:p>
        </w:tc>
      </w:tr>
    </w:tbl>
    <w:p w:rsidR="00B35624" w:rsidRPr="006E3B79" w:rsidRDefault="00B35624" w:rsidP="00914243">
      <w:pPr>
        <w:pStyle w:val="a9"/>
        <w:ind w:left="0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b/>
          <w:sz w:val="24"/>
          <w:szCs w:val="24"/>
        </w:rPr>
      </w:pPr>
      <w:r w:rsidRPr="006E3B79">
        <w:rPr>
          <w:rFonts w:ascii="Times New Roman" w:hAnsi="Times New Roman"/>
          <w:b/>
          <w:sz w:val="24"/>
          <w:szCs w:val="24"/>
        </w:rPr>
        <w:t>Оценка качества знаний обучающихся 2015-2016 годов</w:t>
      </w:r>
    </w:p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>Общие данные об итогах промежуточной аттестации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389"/>
        <w:gridCol w:w="1276"/>
        <w:gridCol w:w="1134"/>
        <w:gridCol w:w="1276"/>
        <w:gridCol w:w="1459"/>
        <w:gridCol w:w="3018"/>
      </w:tblGrid>
      <w:tr w:rsidR="00B35624" w:rsidRPr="006E3B79" w:rsidTr="002808B6">
        <w:tc>
          <w:tcPr>
            <w:tcW w:w="1389" w:type="dxa"/>
            <w:vMerge w:val="restart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lastRenderedPageBreak/>
              <w:t>Класс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0"/>
            </w:r>
          </w:p>
        </w:tc>
        <w:tc>
          <w:tcPr>
            <w:tcW w:w="5145" w:type="dxa"/>
            <w:gridSpan w:val="4"/>
          </w:tcPr>
          <w:p w:rsidR="00B35624" w:rsidRPr="006E3B79" w:rsidRDefault="00B35624" w:rsidP="002808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Итоги аттестации</w:t>
            </w:r>
            <w:r w:rsidRPr="006E3B7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1"/>
            </w:r>
          </w:p>
        </w:tc>
        <w:tc>
          <w:tcPr>
            <w:tcW w:w="3018" w:type="dxa"/>
            <w:vMerge w:val="restart"/>
          </w:tcPr>
          <w:p w:rsidR="00B35624" w:rsidRPr="006E3B79" w:rsidRDefault="00B35624" w:rsidP="002808B6">
            <w:pPr>
              <w:pStyle w:val="a8"/>
              <w:tabs>
                <w:tab w:val="left" w:pos="324"/>
              </w:tabs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ab/>
              <w:t xml:space="preserve">Учитель </w:t>
            </w:r>
            <w:proofErr w:type="gramStart"/>
            <w:r w:rsidRPr="006E3B79">
              <w:rPr>
                <w:rFonts w:ascii="Times New Roman" w:hAnsi="Times New Roman"/>
                <w:sz w:val="24"/>
                <w:szCs w:val="24"/>
              </w:rPr>
              <w:t>-п</w:t>
            </w:r>
            <w:proofErr w:type="gramEnd"/>
            <w:r w:rsidRPr="006E3B79">
              <w:rPr>
                <w:rFonts w:ascii="Times New Roman" w:hAnsi="Times New Roman"/>
                <w:sz w:val="24"/>
                <w:szCs w:val="24"/>
              </w:rPr>
              <w:t>редметник</w:t>
            </w:r>
          </w:p>
        </w:tc>
      </w:tr>
      <w:tr w:rsidR="00B35624" w:rsidRPr="006E3B79" w:rsidTr="002808B6">
        <w:tc>
          <w:tcPr>
            <w:tcW w:w="1389" w:type="dxa"/>
            <w:vMerge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459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  <w:tc>
          <w:tcPr>
            <w:tcW w:w="3018" w:type="dxa"/>
            <w:vMerge/>
          </w:tcPr>
          <w:p w:rsidR="00B35624" w:rsidRPr="006E3B79" w:rsidRDefault="00B35624" w:rsidP="00D768AA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1389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1кл.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59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18" w:type="dxa"/>
          </w:tcPr>
          <w:p w:rsidR="00B35624" w:rsidRPr="006E3B79" w:rsidRDefault="00B35624" w:rsidP="000353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Акманбетова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</w:tc>
      </w:tr>
      <w:tr w:rsidR="00B35624" w:rsidRPr="006E3B79" w:rsidTr="002808B6">
        <w:tc>
          <w:tcPr>
            <w:tcW w:w="1389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2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459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3018" w:type="dxa"/>
          </w:tcPr>
          <w:p w:rsidR="00B35624" w:rsidRPr="006E3B79" w:rsidRDefault="00B35624" w:rsidP="000353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Искакова Д.Б.</w:t>
            </w:r>
          </w:p>
        </w:tc>
      </w:tr>
      <w:tr w:rsidR="00B35624" w:rsidRPr="006E3B79" w:rsidTr="002808B6">
        <w:tc>
          <w:tcPr>
            <w:tcW w:w="1389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3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1459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3018" w:type="dxa"/>
          </w:tcPr>
          <w:p w:rsidR="00B35624" w:rsidRPr="006E3B79" w:rsidRDefault="00B35624" w:rsidP="000353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Кельдасова С.Б..</w:t>
            </w:r>
          </w:p>
        </w:tc>
      </w:tr>
      <w:tr w:rsidR="00B35624" w:rsidRPr="006E3B79" w:rsidTr="002808B6">
        <w:tc>
          <w:tcPr>
            <w:tcW w:w="1389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4 </w:t>
            </w: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кл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459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3018" w:type="dxa"/>
          </w:tcPr>
          <w:p w:rsidR="00B35624" w:rsidRPr="006E3B79" w:rsidRDefault="00B35624" w:rsidP="00035315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Оразгулова Г.С.</w:t>
            </w:r>
          </w:p>
        </w:tc>
      </w:tr>
    </w:tbl>
    <w:p w:rsidR="00B35624" w:rsidRPr="006E3B79" w:rsidRDefault="00B35624" w:rsidP="00914243">
      <w:pPr>
        <w:pStyle w:val="a8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>Данные ОГЭ</w:t>
      </w:r>
      <w:r w:rsidRPr="006E3B79">
        <w:rPr>
          <w:rStyle w:val="ac"/>
          <w:rFonts w:ascii="Times New Roman" w:hAnsi="Times New Roman"/>
          <w:sz w:val="24"/>
          <w:szCs w:val="24"/>
        </w:rPr>
        <w:footnoteReference w:id="12"/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910"/>
        <w:gridCol w:w="1910"/>
        <w:gridCol w:w="1910"/>
        <w:gridCol w:w="1911"/>
        <w:gridCol w:w="1911"/>
      </w:tblGrid>
      <w:tr w:rsidR="00B35624" w:rsidRPr="006E3B79" w:rsidTr="002808B6">
        <w:tc>
          <w:tcPr>
            <w:tcW w:w="1910" w:type="dxa"/>
            <w:vMerge w:val="restart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3"/>
            </w:r>
          </w:p>
        </w:tc>
        <w:tc>
          <w:tcPr>
            <w:tcW w:w="7642" w:type="dxa"/>
            <w:gridSpan w:val="4"/>
          </w:tcPr>
          <w:p w:rsidR="00B35624" w:rsidRPr="006E3B79" w:rsidRDefault="00B35624" w:rsidP="002808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Итоги ОГЭ</w:t>
            </w:r>
            <w:r w:rsidRPr="006E3B7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4"/>
            </w:r>
          </w:p>
        </w:tc>
      </w:tr>
      <w:tr w:rsidR="00B35624" w:rsidRPr="006E3B79" w:rsidTr="002808B6">
        <w:tc>
          <w:tcPr>
            <w:tcW w:w="1910" w:type="dxa"/>
            <w:vMerge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Неуд</w:t>
            </w:r>
          </w:p>
        </w:tc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«3»</w:t>
            </w:r>
          </w:p>
        </w:tc>
        <w:tc>
          <w:tcPr>
            <w:tcW w:w="1911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«4»</w:t>
            </w:r>
          </w:p>
        </w:tc>
        <w:tc>
          <w:tcPr>
            <w:tcW w:w="1911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«5»</w:t>
            </w:r>
          </w:p>
        </w:tc>
      </w:tr>
      <w:tr w:rsidR="00B35624" w:rsidRPr="006E3B79" w:rsidTr="002808B6"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11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1"/>
          <w:numId w:val="1"/>
        </w:numPr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>Данные ЕГЭ</w:t>
      </w: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89"/>
        <w:gridCol w:w="1708"/>
        <w:gridCol w:w="1708"/>
        <w:gridCol w:w="960"/>
        <w:gridCol w:w="966"/>
        <w:gridCol w:w="967"/>
        <w:gridCol w:w="966"/>
        <w:gridCol w:w="1059"/>
      </w:tblGrid>
      <w:tr w:rsidR="00B35624" w:rsidRPr="006E3B79" w:rsidTr="002808B6">
        <w:tc>
          <w:tcPr>
            <w:tcW w:w="1910" w:type="dxa"/>
            <w:vMerge w:val="restart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Класс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5"/>
            </w:r>
          </w:p>
        </w:tc>
        <w:tc>
          <w:tcPr>
            <w:tcW w:w="8013" w:type="dxa"/>
            <w:gridSpan w:val="7"/>
          </w:tcPr>
          <w:p w:rsidR="00B35624" w:rsidRPr="006E3B79" w:rsidRDefault="00B35624" w:rsidP="002808B6">
            <w:pPr>
              <w:pStyle w:val="a8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Итоги ЕГЭ</w:t>
            </w:r>
            <w:r w:rsidRPr="006E3B79">
              <w:rPr>
                <w:rStyle w:val="ac"/>
                <w:rFonts w:ascii="Times New Roman" w:hAnsi="Times New Roman"/>
                <w:sz w:val="24"/>
                <w:szCs w:val="24"/>
              </w:rPr>
              <w:footnoteReference w:id="16"/>
            </w:r>
          </w:p>
        </w:tc>
      </w:tr>
      <w:tr w:rsidR="00B35624" w:rsidRPr="006E3B79" w:rsidTr="002808B6">
        <w:tc>
          <w:tcPr>
            <w:tcW w:w="1910" w:type="dxa"/>
            <w:vMerge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Ниже минимального балла</w:t>
            </w:r>
          </w:p>
        </w:tc>
        <w:tc>
          <w:tcPr>
            <w:tcW w:w="146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От минимального балла + 1 до 50 баллов</w:t>
            </w:r>
          </w:p>
        </w:tc>
        <w:tc>
          <w:tcPr>
            <w:tcW w:w="98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От 51 до 60 баллов</w:t>
            </w:r>
          </w:p>
        </w:tc>
        <w:tc>
          <w:tcPr>
            <w:tcW w:w="99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От 61 до 70 баллов</w:t>
            </w:r>
          </w:p>
        </w:tc>
        <w:tc>
          <w:tcPr>
            <w:tcW w:w="993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От 71 до 80 баллов</w:t>
            </w:r>
          </w:p>
        </w:tc>
        <w:tc>
          <w:tcPr>
            <w:tcW w:w="99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От 81 до 90 баллов</w:t>
            </w: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От 91 до 100 баллов</w:t>
            </w:r>
          </w:p>
        </w:tc>
      </w:tr>
      <w:tr w:rsidR="00B35624" w:rsidRPr="006E3B79" w:rsidTr="002808B6"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191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60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8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p w:rsidR="00B35624" w:rsidRPr="006E3B79" w:rsidRDefault="00B35624" w:rsidP="00914243">
      <w:pPr>
        <w:pStyle w:val="a8"/>
        <w:numPr>
          <w:ilvl w:val="0"/>
          <w:numId w:val="1"/>
        </w:numPr>
        <w:ind w:left="0" w:firstLine="0"/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 xml:space="preserve">Информация о сетевом сотрудничестве по предметам либо о неформальном сотрудничестве с иными организациями по предмету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822"/>
        <w:gridCol w:w="4749"/>
      </w:tblGrid>
      <w:tr w:rsidR="00B35624" w:rsidRPr="006E3B79" w:rsidTr="002808B6"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Осуществляется сотрудничество</w:t>
            </w:r>
          </w:p>
        </w:tc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Не осуществляется сотрудничество</w:t>
            </w:r>
          </w:p>
        </w:tc>
        <w:tc>
          <w:tcPr>
            <w:tcW w:w="4956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rPr>
          <w:rFonts w:ascii="Times New Roman" w:hAnsi="Times New Roman"/>
          <w:sz w:val="24"/>
          <w:szCs w:val="24"/>
        </w:rPr>
      </w:pPr>
      <w:r w:rsidRPr="006E3B79">
        <w:rPr>
          <w:rFonts w:ascii="Times New Roman" w:hAnsi="Times New Roman"/>
          <w:sz w:val="24"/>
          <w:szCs w:val="24"/>
        </w:rPr>
        <w:t>Перечень организаций, с которыми ведется сотрудничество: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21"/>
        <w:gridCol w:w="2690"/>
        <w:gridCol w:w="3020"/>
        <w:gridCol w:w="2940"/>
      </w:tblGrid>
      <w:tr w:rsidR="00B35624" w:rsidRPr="006E3B79" w:rsidTr="002808B6">
        <w:tc>
          <w:tcPr>
            <w:tcW w:w="955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/</w:t>
            </w:r>
            <w:proofErr w:type="spellStart"/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770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315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Основание</w:t>
            </w:r>
            <w:r w:rsidRPr="006E3B79">
              <w:rPr>
                <w:rStyle w:val="ac"/>
                <w:rFonts w:ascii="Times New Roman" w:hAnsi="Times New Roman"/>
                <w:b/>
                <w:sz w:val="24"/>
                <w:szCs w:val="24"/>
              </w:rPr>
              <w:footnoteReference w:id="17"/>
            </w:r>
          </w:p>
        </w:tc>
        <w:tc>
          <w:tcPr>
            <w:tcW w:w="3033" w:type="dxa"/>
          </w:tcPr>
          <w:p w:rsidR="00B35624" w:rsidRPr="006E3B79" w:rsidRDefault="00B35624" w:rsidP="0022169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6E3B79">
              <w:rPr>
                <w:rFonts w:ascii="Times New Roman" w:hAnsi="Times New Roman"/>
                <w:b/>
                <w:sz w:val="24"/>
                <w:szCs w:val="24"/>
              </w:rPr>
              <w:t>Цель сотрудничества</w:t>
            </w:r>
          </w:p>
        </w:tc>
      </w:tr>
      <w:tr w:rsidR="00B35624" w:rsidRPr="006E3B79" w:rsidTr="002808B6">
        <w:tc>
          <w:tcPr>
            <w:tcW w:w="955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770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154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033" w:type="dxa"/>
          </w:tcPr>
          <w:p w:rsidR="00B35624" w:rsidRPr="006E3B79" w:rsidRDefault="00B35624" w:rsidP="0022169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194"/>
        <w:gridCol w:w="3178"/>
        <w:gridCol w:w="3199"/>
      </w:tblGrid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Бальгишиева М.К.</w:t>
            </w: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Заместитель директора по учебной работе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Беккишиева М.Н.</w:t>
            </w: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6E3B79">
              <w:rPr>
                <w:rFonts w:ascii="Times New Roman" w:hAnsi="Times New Roman"/>
                <w:sz w:val="24"/>
                <w:szCs w:val="24"/>
              </w:rPr>
              <w:t>Акманбетова</w:t>
            </w:r>
            <w:proofErr w:type="spellEnd"/>
            <w:r w:rsidRPr="006E3B79">
              <w:rPr>
                <w:rFonts w:ascii="Times New Roman" w:hAnsi="Times New Roman"/>
                <w:sz w:val="24"/>
                <w:szCs w:val="24"/>
              </w:rPr>
              <w:t xml:space="preserve"> Э.К.</w:t>
            </w: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Искакова Д.Б.</w:t>
            </w: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pStyle w:val="a8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0A0"/>
      </w:tblPr>
      <w:tblGrid>
        <w:gridCol w:w="3186"/>
        <w:gridCol w:w="3188"/>
        <w:gridCol w:w="3197"/>
      </w:tblGrid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Кельдасова С.Б.</w:t>
            </w: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5624" w:rsidRPr="006E3B79" w:rsidTr="002808B6">
        <w:tc>
          <w:tcPr>
            <w:tcW w:w="3304" w:type="dxa"/>
          </w:tcPr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Учитель по предмету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(подпись)</w:t>
            </w:r>
          </w:p>
        </w:tc>
        <w:tc>
          <w:tcPr>
            <w:tcW w:w="3304" w:type="dxa"/>
          </w:tcPr>
          <w:p w:rsidR="00B35624" w:rsidRPr="006E3B79" w:rsidRDefault="00B35624" w:rsidP="002808B6">
            <w:pPr>
              <w:pStyle w:val="a8"/>
              <w:pBdr>
                <w:bottom w:val="single" w:sz="12" w:space="1" w:color="auto"/>
              </w:pBdr>
              <w:rPr>
                <w:rFonts w:ascii="Times New Roman" w:hAnsi="Times New Roman"/>
                <w:sz w:val="24"/>
                <w:szCs w:val="24"/>
              </w:rPr>
            </w:pPr>
            <w:r w:rsidRPr="006E3B79">
              <w:rPr>
                <w:rFonts w:ascii="Times New Roman" w:hAnsi="Times New Roman"/>
                <w:sz w:val="24"/>
                <w:szCs w:val="24"/>
              </w:rPr>
              <w:t>Оразгулова Г.С.</w:t>
            </w:r>
          </w:p>
          <w:p w:rsidR="00B35624" w:rsidRPr="006E3B79" w:rsidRDefault="00B35624" w:rsidP="00221691">
            <w:pPr>
              <w:pStyle w:val="a8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B35624" w:rsidRPr="006E3B79" w:rsidRDefault="00B35624" w:rsidP="00914243">
      <w:pPr>
        <w:rPr>
          <w:sz w:val="24"/>
          <w:szCs w:val="24"/>
        </w:rPr>
      </w:pPr>
    </w:p>
    <w:p w:rsidR="00B35624" w:rsidRPr="006E3B79" w:rsidRDefault="00B35624" w:rsidP="00AA388C">
      <w:pPr>
        <w:pStyle w:val="a8"/>
        <w:rPr>
          <w:rFonts w:ascii="Times New Roman" w:hAnsi="Times New Roman"/>
          <w:sz w:val="24"/>
          <w:szCs w:val="24"/>
        </w:rPr>
      </w:pPr>
    </w:p>
    <w:sectPr w:rsidR="00B35624" w:rsidRPr="006E3B79" w:rsidSect="00AA3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35624" w:rsidRDefault="00B35624" w:rsidP="00AA388C">
      <w:pPr>
        <w:spacing w:after="0" w:line="240" w:lineRule="auto"/>
      </w:pPr>
      <w:r>
        <w:separator/>
      </w:r>
    </w:p>
  </w:endnote>
  <w:endnote w:type="continuationSeparator" w:id="0">
    <w:p w:rsidR="00B35624" w:rsidRDefault="00B35624" w:rsidP="00AA38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35624" w:rsidRDefault="00B35624" w:rsidP="00AA388C">
      <w:pPr>
        <w:spacing w:after="0" w:line="240" w:lineRule="auto"/>
      </w:pPr>
      <w:r>
        <w:separator/>
      </w:r>
    </w:p>
  </w:footnote>
  <w:footnote w:type="continuationSeparator" w:id="0">
    <w:p w:rsidR="00B35624" w:rsidRDefault="00B35624" w:rsidP="00AA388C">
      <w:pPr>
        <w:spacing w:after="0" w:line="240" w:lineRule="auto"/>
      </w:pPr>
      <w:r>
        <w:continuationSeparator/>
      </w:r>
    </w:p>
  </w:footnote>
  <w:footnote w:id="1">
    <w:p w:rsidR="00B35624" w:rsidRDefault="00B35624" w:rsidP="00914243">
      <w:pPr>
        <w:pStyle w:val="aa"/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2">
    <w:p w:rsidR="00B35624" w:rsidRDefault="00B35624" w:rsidP="00914243">
      <w:pPr>
        <w:pStyle w:val="aa"/>
      </w:pPr>
      <w:r w:rsidRPr="00A72DDB">
        <w:rPr>
          <w:rStyle w:val="ac"/>
          <w:rFonts w:ascii="Times New Roman" w:hAnsi="Times New Roman"/>
          <w:sz w:val="24"/>
          <w:szCs w:val="24"/>
        </w:rPr>
        <w:footnoteRef/>
      </w:r>
      <w:r w:rsidRPr="00A72DDB">
        <w:rPr>
          <w:rFonts w:ascii="Times New Roman" w:hAnsi="Times New Roman"/>
          <w:sz w:val="24"/>
          <w:szCs w:val="24"/>
        </w:rPr>
        <w:t xml:space="preserve"> Количество детей в классе</w:t>
      </w:r>
    </w:p>
  </w:footnote>
  <w:footnote w:id="3">
    <w:p w:rsidR="00B35624" w:rsidRDefault="00B35624" w:rsidP="00914243">
      <w:pPr>
        <w:pStyle w:val="aa"/>
      </w:pPr>
      <w:r>
        <w:rPr>
          <w:rStyle w:val="ac"/>
        </w:rPr>
        <w:footnoteRef/>
      </w:r>
      <w:r>
        <w:t xml:space="preserve"> </w:t>
      </w:r>
      <w:r w:rsidRPr="008D65E6">
        <w:rPr>
          <w:rFonts w:ascii="Times New Roman" w:hAnsi="Times New Roman"/>
          <w:sz w:val="24"/>
          <w:szCs w:val="24"/>
        </w:rPr>
        <w:t>Базовый учебник, по которому ведутся занятия</w:t>
      </w:r>
    </w:p>
  </w:footnote>
  <w:footnote w:id="4">
    <w:p w:rsidR="00B35624" w:rsidRDefault="00B35624" w:rsidP="00914243">
      <w:pPr>
        <w:pStyle w:val="aa"/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</w:rPr>
        <w:t>Учеб</w:t>
      </w:r>
      <w:r w:rsidRPr="008D65E6">
        <w:rPr>
          <w:rFonts w:ascii="Times New Roman" w:hAnsi="Times New Roman"/>
          <w:sz w:val="24"/>
          <w:szCs w:val="24"/>
        </w:rPr>
        <w:t>тодические</w:t>
      </w:r>
      <w:proofErr w:type="spellEnd"/>
      <w:r w:rsidRPr="008D65E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комплексы</w:t>
      </w:r>
      <w:r w:rsidRPr="008D65E6">
        <w:rPr>
          <w:rFonts w:ascii="Times New Roman" w:hAnsi="Times New Roman"/>
          <w:sz w:val="24"/>
          <w:szCs w:val="24"/>
        </w:rPr>
        <w:t>, используемые для преподавания дисциплины</w:t>
      </w:r>
    </w:p>
  </w:footnote>
  <w:footnote w:id="5">
    <w:p w:rsidR="00B35624" w:rsidRDefault="00B35624" w:rsidP="00914243">
      <w:pPr>
        <w:pStyle w:val="aa"/>
      </w:pPr>
      <w:r w:rsidRPr="008D65E6">
        <w:rPr>
          <w:rStyle w:val="ac"/>
          <w:rFonts w:ascii="Times New Roman" w:hAnsi="Times New Roman"/>
          <w:sz w:val="24"/>
          <w:szCs w:val="24"/>
        </w:rPr>
        <w:footnoteRef/>
      </w:r>
      <w:r w:rsidRPr="008D65E6">
        <w:rPr>
          <w:rFonts w:ascii="Times New Roman" w:hAnsi="Times New Roman"/>
          <w:sz w:val="24"/>
          <w:szCs w:val="24"/>
        </w:rPr>
        <w:t xml:space="preserve"> Указывается номер кабинета, в котором ведутся занятия</w:t>
      </w:r>
    </w:p>
  </w:footnote>
  <w:footnote w:id="6">
    <w:p w:rsidR="00B35624" w:rsidRDefault="00B35624" w:rsidP="00914243">
      <w:pPr>
        <w:pStyle w:val="aa"/>
      </w:pPr>
      <w:r w:rsidRPr="00CF5693">
        <w:rPr>
          <w:rStyle w:val="ac"/>
          <w:rFonts w:ascii="Times New Roman" w:hAnsi="Times New Roman"/>
          <w:sz w:val="24"/>
          <w:szCs w:val="24"/>
        </w:rPr>
        <w:footnoteRef/>
      </w:r>
      <w:r w:rsidRPr="00CF5693">
        <w:rPr>
          <w:rFonts w:ascii="Times New Roman" w:hAnsi="Times New Roman"/>
          <w:sz w:val="24"/>
          <w:szCs w:val="24"/>
        </w:rPr>
        <w:t xml:space="preserve"> Указывается «да», «нет», «не требуется». Параметр «не требуется» </w:t>
      </w:r>
      <w:proofErr w:type="gramStart"/>
      <w:r w:rsidRPr="00CF5693">
        <w:rPr>
          <w:rFonts w:ascii="Times New Roman" w:hAnsi="Times New Roman"/>
          <w:sz w:val="24"/>
          <w:szCs w:val="24"/>
        </w:rPr>
        <w:t>заполняется</w:t>
      </w:r>
      <w:proofErr w:type="gramEnd"/>
      <w:r w:rsidRPr="00CF5693">
        <w:rPr>
          <w:rFonts w:ascii="Times New Roman" w:hAnsi="Times New Roman"/>
          <w:sz w:val="24"/>
          <w:szCs w:val="24"/>
        </w:rPr>
        <w:t xml:space="preserve"> в случае если приказом </w:t>
      </w:r>
      <w:proofErr w:type="spellStart"/>
      <w:r w:rsidRPr="00CF5693">
        <w:rPr>
          <w:rFonts w:ascii="Times New Roman" w:hAnsi="Times New Roman"/>
          <w:sz w:val="24"/>
          <w:szCs w:val="24"/>
        </w:rPr>
        <w:t>Минобрнауки</w:t>
      </w:r>
      <w:proofErr w:type="spellEnd"/>
      <w:r w:rsidRPr="00CF5693">
        <w:rPr>
          <w:rFonts w:ascii="Times New Roman" w:hAnsi="Times New Roman"/>
          <w:sz w:val="24"/>
          <w:szCs w:val="24"/>
        </w:rPr>
        <w:t xml:space="preserve"> России от 30 марта </w:t>
      </w:r>
      <w:smartTag w:uri="urn:schemas-microsoft-com:office:smarttags" w:element="metricconverter">
        <w:smartTagPr>
          <w:attr w:name="ProductID" w:val="2016 г"/>
        </w:smartTagPr>
        <w:r w:rsidRPr="00CF5693">
          <w:rPr>
            <w:rFonts w:ascii="Times New Roman" w:hAnsi="Times New Roman"/>
            <w:sz w:val="24"/>
            <w:szCs w:val="24"/>
          </w:rPr>
          <w:t>2016 г</w:t>
        </w:r>
      </w:smartTag>
      <w:r w:rsidRPr="00CF5693">
        <w:rPr>
          <w:rFonts w:ascii="Times New Roman" w:hAnsi="Times New Roman"/>
          <w:sz w:val="24"/>
          <w:szCs w:val="24"/>
        </w:rPr>
        <w:t>. № 336 соответствующий тип оснащения не предусмотрен</w:t>
      </w:r>
    </w:p>
  </w:footnote>
  <w:footnote w:id="7">
    <w:p w:rsidR="00B35624" w:rsidRDefault="00B35624" w:rsidP="00914243">
      <w:pPr>
        <w:pStyle w:val="aa"/>
      </w:pPr>
      <w:r w:rsidRPr="00776238">
        <w:rPr>
          <w:rStyle w:val="ac"/>
          <w:rFonts w:ascii="Times New Roman" w:hAnsi="Times New Roman"/>
          <w:sz w:val="24"/>
          <w:szCs w:val="24"/>
        </w:rPr>
        <w:footnoteRef/>
      </w:r>
      <w:r w:rsidRPr="00776238">
        <w:rPr>
          <w:rFonts w:ascii="Times New Roman" w:hAnsi="Times New Roman"/>
          <w:sz w:val="24"/>
          <w:szCs w:val="24"/>
        </w:rPr>
        <w:t xml:space="preserve"> Указывается класс (если классов одного уровня несколько – указывается только один, но количество обучающихся общее)</w:t>
      </w:r>
    </w:p>
  </w:footnote>
  <w:footnote w:id="8">
    <w:p w:rsidR="00B35624" w:rsidRDefault="00B35624" w:rsidP="0085532B">
      <w:pPr>
        <w:pStyle w:val="aa"/>
      </w:pPr>
      <w:r w:rsidRPr="00AB6BC1">
        <w:rPr>
          <w:rStyle w:val="ac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9">
    <w:p w:rsidR="00B35624" w:rsidRDefault="00B35624" w:rsidP="00914243">
      <w:pPr>
        <w:pStyle w:val="aa"/>
      </w:pPr>
      <w:r w:rsidRPr="00AB6BC1">
        <w:rPr>
          <w:rStyle w:val="ac"/>
          <w:rFonts w:ascii="Times New Roman" w:hAnsi="Times New Roman"/>
          <w:sz w:val="24"/>
          <w:szCs w:val="24"/>
        </w:rPr>
        <w:footnoteRef/>
      </w:r>
      <w:r w:rsidRPr="00AB6BC1">
        <w:rPr>
          <w:rFonts w:ascii="Times New Roman" w:hAnsi="Times New Roman"/>
          <w:sz w:val="24"/>
          <w:szCs w:val="24"/>
        </w:rPr>
        <w:t xml:space="preserve"> Указываются также ведомственные муниципальные, государственные награды</w:t>
      </w:r>
    </w:p>
  </w:footnote>
  <w:footnote w:id="10">
    <w:p w:rsidR="00B35624" w:rsidRDefault="00B35624" w:rsidP="00914243">
      <w:pPr>
        <w:pStyle w:val="aa"/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 xml:space="preserve">Номер класса с буквой (если </w:t>
      </w:r>
      <w:proofErr w:type="gramStart"/>
      <w:r w:rsidRPr="00A72DDB">
        <w:rPr>
          <w:rFonts w:ascii="Times New Roman" w:hAnsi="Times New Roman"/>
          <w:sz w:val="24"/>
          <w:szCs w:val="24"/>
        </w:rPr>
        <w:t>одинаковых</w:t>
      </w:r>
      <w:proofErr w:type="gramEnd"/>
      <w:r w:rsidRPr="00A72DDB">
        <w:rPr>
          <w:rFonts w:ascii="Times New Roman" w:hAnsi="Times New Roman"/>
          <w:sz w:val="24"/>
          <w:szCs w:val="24"/>
        </w:rPr>
        <w:t xml:space="preserve"> класса более одного, то заполняются строки по всем классам </w:t>
      </w:r>
      <w:r>
        <w:rPr>
          <w:rFonts w:ascii="Times New Roman" w:hAnsi="Times New Roman"/>
          <w:sz w:val="24"/>
          <w:szCs w:val="24"/>
        </w:rPr>
        <w:t>одного уровня, например1а, 1б)</w:t>
      </w:r>
    </w:p>
  </w:footnote>
  <w:footnote w:id="11">
    <w:p w:rsidR="00B35624" w:rsidRDefault="00B35624" w:rsidP="00914243">
      <w:pPr>
        <w:pStyle w:val="aa"/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2">
    <w:p w:rsidR="00B35624" w:rsidRDefault="00B35624" w:rsidP="00914243">
      <w:pPr>
        <w:pStyle w:val="aa"/>
      </w:pPr>
      <w:r w:rsidRPr="00210C52">
        <w:rPr>
          <w:rStyle w:val="ac"/>
          <w:rFonts w:ascii="Times New Roman" w:hAnsi="Times New Roman"/>
          <w:sz w:val="24"/>
          <w:szCs w:val="24"/>
        </w:rPr>
        <w:footnoteRef/>
      </w:r>
      <w:r w:rsidRPr="00210C52">
        <w:rPr>
          <w:rFonts w:ascii="Times New Roman" w:hAnsi="Times New Roman"/>
          <w:sz w:val="24"/>
          <w:szCs w:val="24"/>
        </w:rPr>
        <w:t xml:space="preserve"> Если предусмотрено по предмету</w:t>
      </w:r>
    </w:p>
  </w:footnote>
  <w:footnote w:id="13">
    <w:p w:rsidR="00B35624" w:rsidRDefault="00B35624" w:rsidP="00914243">
      <w:pPr>
        <w:pStyle w:val="aa"/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4">
    <w:p w:rsidR="00B35624" w:rsidRDefault="00B35624" w:rsidP="00914243">
      <w:pPr>
        <w:pStyle w:val="aa"/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>, получивших соответствующие оценки</w:t>
      </w:r>
    </w:p>
  </w:footnote>
  <w:footnote w:id="15">
    <w:p w:rsidR="00B35624" w:rsidRDefault="00B35624" w:rsidP="00914243">
      <w:pPr>
        <w:pStyle w:val="aa"/>
      </w:pPr>
      <w:r>
        <w:rPr>
          <w:rStyle w:val="ac"/>
        </w:rPr>
        <w:footnoteRef/>
      </w:r>
      <w:r>
        <w:t xml:space="preserve"> </w:t>
      </w:r>
      <w:r w:rsidRPr="00A72DDB">
        <w:rPr>
          <w:rFonts w:ascii="Times New Roman" w:hAnsi="Times New Roman"/>
          <w:sz w:val="24"/>
          <w:szCs w:val="24"/>
        </w:rPr>
        <w:t>Номер класса</w:t>
      </w:r>
      <w:r>
        <w:rPr>
          <w:rFonts w:ascii="Times New Roman" w:hAnsi="Times New Roman"/>
          <w:sz w:val="24"/>
          <w:szCs w:val="24"/>
        </w:rPr>
        <w:t xml:space="preserve"> с буквой (если 9-х</w:t>
      </w:r>
      <w:r w:rsidRPr="00A72DDB">
        <w:rPr>
          <w:rFonts w:ascii="Times New Roman" w:hAnsi="Times New Roman"/>
          <w:sz w:val="24"/>
          <w:szCs w:val="24"/>
        </w:rPr>
        <w:t xml:space="preserve"> класс</w:t>
      </w:r>
      <w:r>
        <w:rPr>
          <w:rFonts w:ascii="Times New Roman" w:hAnsi="Times New Roman"/>
          <w:sz w:val="24"/>
          <w:szCs w:val="24"/>
        </w:rPr>
        <w:t>ов</w:t>
      </w:r>
      <w:r w:rsidRPr="00A72DDB">
        <w:rPr>
          <w:rFonts w:ascii="Times New Roman" w:hAnsi="Times New Roman"/>
          <w:sz w:val="24"/>
          <w:szCs w:val="24"/>
        </w:rPr>
        <w:t xml:space="preserve"> более одного, то заполняются строки по всем </w:t>
      </w:r>
      <w:r>
        <w:rPr>
          <w:rFonts w:ascii="Times New Roman" w:hAnsi="Times New Roman"/>
          <w:sz w:val="24"/>
          <w:szCs w:val="24"/>
        </w:rPr>
        <w:t xml:space="preserve">9-м </w:t>
      </w:r>
      <w:r w:rsidRPr="00A72DDB">
        <w:rPr>
          <w:rFonts w:ascii="Times New Roman" w:hAnsi="Times New Roman"/>
          <w:sz w:val="24"/>
          <w:szCs w:val="24"/>
        </w:rPr>
        <w:t>классам</w:t>
      </w:r>
      <w:r>
        <w:rPr>
          <w:rFonts w:ascii="Times New Roman" w:hAnsi="Times New Roman"/>
          <w:sz w:val="24"/>
          <w:szCs w:val="24"/>
        </w:rPr>
        <w:t>, например 9а, 9б)</w:t>
      </w:r>
    </w:p>
  </w:footnote>
  <w:footnote w:id="16">
    <w:p w:rsidR="00B35624" w:rsidRDefault="00B35624" w:rsidP="00914243">
      <w:pPr>
        <w:pStyle w:val="aa"/>
      </w:pPr>
      <w:r w:rsidRPr="00235024">
        <w:rPr>
          <w:rStyle w:val="ac"/>
          <w:rFonts w:ascii="Times New Roman" w:hAnsi="Times New Roman"/>
          <w:sz w:val="24"/>
          <w:szCs w:val="24"/>
        </w:rPr>
        <w:footnoteRef/>
      </w:r>
      <w:r w:rsidRPr="00235024">
        <w:rPr>
          <w:rFonts w:ascii="Times New Roman" w:hAnsi="Times New Roman"/>
          <w:sz w:val="24"/>
          <w:szCs w:val="24"/>
        </w:rPr>
        <w:t xml:space="preserve"> Указывается количество </w:t>
      </w:r>
      <w:proofErr w:type="gramStart"/>
      <w:r w:rsidRPr="00235024">
        <w:rPr>
          <w:rFonts w:ascii="Times New Roman" w:hAnsi="Times New Roman"/>
          <w:sz w:val="24"/>
          <w:szCs w:val="24"/>
        </w:rPr>
        <w:t>обучающихся</w:t>
      </w:r>
      <w:proofErr w:type="gramEnd"/>
      <w:r w:rsidRPr="00235024">
        <w:rPr>
          <w:rFonts w:ascii="Times New Roman" w:hAnsi="Times New Roman"/>
          <w:sz w:val="24"/>
          <w:szCs w:val="24"/>
        </w:rPr>
        <w:t xml:space="preserve">, получивших соответствующие </w:t>
      </w:r>
      <w:r>
        <w:rPr>
          <w:rFonts w:ascii="Times New Roman" w:hAnsi="Times New Roman"/>
          <w:sz w:val="24"/>
          <w:szCs w:val="24"/>
        </w:rPr>
        <w:t>результаты</w:t>
      </w:r>
    </w:p>
  </w:footnote>
  <w:footnote w:id="17">
    <w:p w:rsidR="00B35624" w:rsidRDefault="00B35624" w:rsidP="00914243">
      <w:pPr>
        <w:pStyle w:val="aa"/>
      </w:pPr>
      <w:r w:rsidRPr="00E6136A">
        <w:rPr>
          <w:rStyle w:val="ac"/>
          <w:rFonts w:ascii="Times New Roman" w:hAnsi="Times New Roman"/>
          <w:sz w:val="24"/>
          <w:szCs w:val="24"/>
        </w:rPr>
        <w:footnoteRef/>
      </w:r>
      <w:r w:rsidRPr="00E6136A">
        <w:rPr>
          <w:rFonts w:ascii="Times New Roman" w:hAnsi="Times New Roman"/>
          <w:sz w:val="24"/>
          <w:szCs w:val="24"/>
        </w:rPr>
        <w:t xml:space="preserve"> Указываются название и реквизиты документа, либо при их отсутствии – указывается «Не оформлено»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E85E37"/>
    <w:multiLevelType w:val="multilevel"/>
    <w:tmpl w:val="0624DAA8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C13255"/>
    <w:rsid w:val="00033C9A"/>
    <w:rsid w:val="00035315"/>
    <w:rsid w:val="00050037"/>
    <w:rsid w:val="00062329"/>
    <w:rsid w:val="00062C53"/>
    <w:rsid w:val="000B4DBB"/>
    <w:rsid w:val="000C5510"/>
    <w:rsid w:val="000E3B41"/>
    <w:rsid w:val="00104BDE"/>
    <w:rsid w:val="001A0BE5"/>
    <w:rsid w:val="00203892"/>
    <w:rsid w:val="00210C52"/>
    <w:rsid w:val="00221691"/>
    <w:rsid w:val="00235024"/>
    <w:rsid w:val="002808B6"/>
    <w:rsid w:val="00287F87"/>
    <w:rsid w:val="00404BDF"/>
    <w:rsid w:val="004667D8"/>
    <w:rsid w:val="004F3D2E"/>
    <w:rsid w:val="00540759"/>
    <w:rsid w:val="005A3DC6"/>
    <w:rsid w:val="005B792F"/>
    <w:rsid w:val="005D7294"/>
    <w:rsid w:val="006A0FF5"/>
    <w:rsid w:val="006E3B79"/>
    <w:rsid w:val="006F1005"/>
    <w:rsid w:val="0077537D"/>
    <w:rsid w:val="00776238"/>
    <w:rsid w:val="007A2228"/>
    <w:rsid w:val="007D571D"/>
    <w:rsid w:val="00814386"/>
    <w:rsid w:val="0085532B"/>
    <w:rsid w:val="008D65E6"/>
    <w:rsid w:val="0091024F"/>
    <w:rsid w:val="00914243"/>
    <w:rsid w:val="00965A4A"/>
    <w:rsid w:val="00986B85"/>
    <w:rsid w:val="00A440C0"/>
    <w:rsid w:val="00A51777"/>
    <w:rsid w:val="00A72DDB"/>
    <w:rsid w:val="00A839CD"/>
    <w:rsid w:val="00AA388C"/>
    <w:rsid w:val="00AB6BC1"/>
    <w:rsid w:val="00B26143"/>
    <w:rsid w:val="00B35624"/>
    <w:rsid w:val="00B533F3"/>
    <w:rsid w:val="00B86704"/>
    <w:rsid w:val="00B91267"/>
    <w:rsid w:val="00BB6577"/>
    <w:rsid w:val="00BC1532"/>
    <w:rsid w:val="00C13255"/>
    <w:rsid w:val="00C97A75"/>
    <w:rsid w:val="00CF5693"/>
    <w:rsid w:val="00D01C67"/>
    <w:rsid w:val="00D20679"/>
    <w:rsid w:val="00D260D8"/>
    <w:rsid w:val="00D768AA"/>
    <w:rsid w:val="00DC09E6"/>
    <w:rsid w:val="00DE2D2E"/>
    <w:rsid w:val="00E6136A"/>
    <w:rsid w:val="00EC1504"/>
    <w:rsid w:val="00F1582A"/>
    <w:rsid w:val="00F703E1"/>
    <w:rsid w:val="00FD78DE"/>
    <w:rsid w:val="00FE29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388C"/>
    <w:pPr>
      <w:spacing w:after="160" w:line="259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C1325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rsid w:val="00AA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locked/>
    <w:rsid w:val="00AA388C"/>
    <w:rPr>
      <w:rFonts w:cs="Times New Roman"/>
    </w:rPr>
  </w:style>
  <w:style w:type="paragraph" w:styleId="a6">
    <w:name w:val="footer"/>
    <w:basedOn w:val="a"/>
    <w:link w:val="a7"/>
    <w:uiPriority w:val="99"/>
    <w:semiHidden/>
    <w:rsid w:val="00AA38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locked/>
    <w:rsid w:val="00AA388C"/>
    <w:rPr>
      <w:rFonts w:cs="Times New Roman"/>
    </w:rPr>
  </w:style>
  <w:style w:type="paragraph" w:styleId="a8">
    <w:name w:val="No Spacing"/>
    <w:uiPriority w:val="99"/>
    <w:qFormat/>
    <w:rsid w:val="00AA388C"/>
    <w:rPr>
      <w:lang w:eastAsia="en-US"/>
    </w:rPr>
  </w:style>
  <w:style w:type="paragraph" w:styleId="a9">
    <w:name w:val="List Paragraph"/>
    <w:basedOn w:val="a"/>
    <w:uiPriority w:val="99"/>
    <w:qFormat/>
    <w:rsid w:val="00AA388C"/>
    <w:pPr>
      <w:ind w:left="720"/>
      <w:contextualSpacing/>
    </w:pPr>
  </w:style>
  <w:style w:type="paragraph" w:styleId="aa">
    <w:name w:val="footnote text"/>
    <w:basedOn w:val="a"/>
    <w:link w:val="ab"/>
    <w:uiPriority w:val="99"/>
    <w:semiHidden/>
    <w:rsid w:val="00AA388C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locked/>
    <w:rsid w:val="00AA388C"/>
    <w:rPr>
      <w:rFonts w:cs="Times New Roman"/>
      <w:sz w:val="20"/>
      <w:szCs w:val="20"/>
    </w:rPr>
  </w:style>
  <w:style w:type="character" w:styleId="ac">
    <w:name w:val="footnote reference"/>
    <w:basedOn w:val="a0"/>
    <w:uiPriority w:val="99"/>
    <w:semiHidden/>
    <w:rsid w:val="00AA388C"/>
    <w:rPr>
      <w:rFonts w:cs="Times New Roman"/>
      <w:vertAlign w:val="superscript"/>
    </w:rPr>
  </w:style>
  <w:style w:type="character" w:styleId="ad">
    <w:name w:val="Hyperlink"/>
    <w:basedOn w:val="a0"/>
    <w:uiPriority w:val="99"/>
    <w:rsid w:val="00BB6577"/>
    <w:rPr>
      <w:rFonts w:cs="Times New Roman"/>
      <w:color w:val="0000FF"/>
      <w:u w:val="single"/>
    </w:rPr>
  </w:style>
  <w:style w:type="paragraph" w:styleId="ae">
    <w:name w:val="Document Map"/>
    <w:basedOn w:val="a"/>
    <w:link w:val="af"/>
    <w:uiPriority w:val="99"/>
    <w:semiHidden/>
    <w:rsid w:val="00062C53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FD4125"/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videouroki.net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chitelport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1september.r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9</Pages>
  <Words>1070</Words>
  <Characters>6890</Characters>
  <Application>Microsoft Office Word</Application>
  <DocSecurity>0</DocSecurity>
  <Lines>57</Lines>
  <Paragraphs>15</Paragraphs>
  <ScaleCrop>false</ScaleCrop>
  <Company/>
  <LinksUpToDate>false</LinksUpToDate>
  <CharactersWithSpaces>7945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2017-02-20T06:53:00Z</cp:lastPrinted>
  <dcterms:created xsi:type="dcterms:W3CDTF">2017-01-30T16:31:00Z</dcterms:created>
  <dcterms:modified xsi:type="dcterms:W3CDTF">2017-02-20T06:55:00Z</dcterms:modified>
</cp:coreProperties>
</file>